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37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60A58"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D60A58" w:rsidRPr="00213537" w:rsidRDefault="00D60A58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60A58">
        <w:rPr>
          <w:b/>
          <w:bCs/>
          <w:color w:val="000000"/>
        </w:rPr>
        <w:t>«Детский сад «Аленушка»</w:t>
      </w:r>
      <w:r w:rsidR="00213537">
        <w:rPr>
          <w:b/>
          <w:bCs/>
          <w:color w:val="000000"/>
        </w:rPr>
        <w:t xml:space="preserve"> </w:t>
      </w:r>
      <w:r w:rsidRPr="00D60A58">
        <w:rPr>
          <w:b/>
          <w:bCs/>
          <w:color w:val="000000"/>
        </w:rPr>
        <w:t>п. Эгвекинота»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2135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D60A58">
        <w:rPr>
          <w:b/>
          <w:color w:val="000000"/>
          <w:sz w:val="44"/>
          <w:szCs w:val="44"/>
        </w:rPr>
        <w:t>«Умелые ручки»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60A58" w:rsidRDefault="00213537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13537">
        <w:rPr>
          <w:b/>
          <w:bCs/>
          <w:color w:val="000000"/>
          <w:sz w:val="28"/>
          <w:szCs w:val="28"/>
        </w:rPr>
        <w:t>Дополнительная общеразвивающая программа по ручному труду</w:t>
      </w:r>
    </w:p>
    <w:p w:rsidR="00213537" w:rsidRDefault="00213537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детей старшего дошкольного возраста от </w:t>
      </w:r>
      <w:r w:rsidR="00DA7B3A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до </w:t>
      </w:r>
      <w:r w:rsidR="00DA7B3A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лет</w:t>
      </w:r>
    </w:p>
    <w:p w:rsidR="00213537" w:rsidRDefault="00213537" w:rsidP="002135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Срок реализации  год</w:t>
      </w: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60A58">
        <w:rPr>
          <w:bCs/>
          <w:color w:val="000000"/>
          <w:sz w:val="28"/>
          <w:szCs w:val="28"/>
        </w:rPr>
        <w:t>Составитель: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Воспитатель: </w:t>
      </w:r>
      <w:r w:rsidR="00DA7B3A">
        <w:rPr>
          <w:bCs/>
          <w:color w:val="000000"/>
          <w:sz w:val="28"/>
          <w:szCs w:val="28"/>
        </w:rPr>
        <w:t>Турицина В.Г.</w:t>
      </w: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A7B3A" w:rsidRDefault="00DA7B3A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A7B3A" w:rsidRDefault="00DA7B3A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A7B3A" w:rsidRDefault="00DA7B3A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A7B3A" w:rsidRPr="00D60A58" w:rsidRDefault="00DA7B3A" w:rsidP="00D60A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60A58" w:rsidRPr="00D60A58" w:rsidRDefault="00D60A58" w:rsidP="00D6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0A58">
        <w:rPr>
          <w:bCs/>
          <w:color w:val="000000"/>
          <w:sz w:val="28"/>
          <w:szCs w:val="28"/>
        </w:rPr>
        <w:t>202</w:t>
      </w:r>
      <w:r w:rsidR="00DA7B3A">
        <w:rPr>
          <w:bCs/>
          <w:color w:val="000000"/>
          <w:sz w:val="28"/>
          <w:szCs w:val="28"/>
        </w:rPr>
        <w:t>3</w:t>
      </w:r>
      <w:bookmarkStart w:id="0" w:name="_GoBack"/>
      <w:bookmarkEnd w:id="0"/>
      <w:r w:rsidRPr="00D60A58">
        <w:rPr>
          <w:bCs/>
          <w:color w:val="000000"/>
          <w:sz w:val="28"/>
          <w:szCs w:val="28"/>
        </w:rPr>
        <w:t>г.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32E14">
        <w:rPr>
          <w:rStyle w:val="a4"/>
          <w:rFonts w:ascii="Arial" w:hAnsi="Arial" w:cs="Arial"/>
          <w:color w:val="000000"/>
        </w:rPr>
        <w:lastRenderedPageBreak/>
        <w:t>Творчество — особый вид деятельности,</w:t>
      </w:r>
      <w:r w:rsidRPr="00C32E14">
        <w:rPr>
          <w:rFonts w:ascii="Arial" w:hAnsi="Arial" w:cs="Arial"/>
          <w:i/>
          <w:iCs/>
          <w:color w:val="000000"/>
        </w:rPr>
        <w:t> </w:t>
      </w:r>
      <w:r w:rsidRPr="00C32E14">
        <w:rPr>
          <w:rFonts w:ascii="Arial" w:hAnsi="Arial" w:cs="Arial"/>
          <w:color w:val="000000"/>
        </w:rPr>
        <w:br/>
      </w:r>
      <w:r w:rsidRPr="00C32E14">
        <w:rPr>
          <w:rStyle w:val="a4"/>
          <w:rFonts w:ascii="Arial" w:hAnsi="Arial" w:cs="Arial"/>
          <w:color w:val="000000"/>
        </w:rPr>
        <w:t>оно в самом себе несет удовлетворение.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32E14">
        <w:rPr>
          <w:rFonts w:ascii="Arial" w:hAnsi="Arial" w:cs="Arial"/>
          <w:color w:val="000000"/>
        </w:rPr>
        <w:t>(С. Моэм)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Пояснительная записка.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</w:t>
      </w:r>
      <w:r w:rsidRPr="00C32E14">
        <w:rPr>
          <w:color w:val="000000"/>
          <w:u w:val="single"/>
        </w:rPr>
        <w:t>взрослых</w:t>
      </w:r>
      <w:r w:rsidRPr="00C32E14">
        <w:rPr>
          <w:color w:val="000000"/>
        </w:rPr>
        <w:t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</w:t>
      </w:r>
      <w:r w:rsidRPr="00C32E14">
        <w:rPr>
          <w:color w:val="000000"/>
          <w:u w:val="single"/>
        </w:rPr>
        <w:t>процессы</w:t>
      </w:r>
      <w:r w:rsidRPr="00C32E14">
        <w:rPr>
          <w:color w:val="000000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</w:t>
      </w:r>
      <w:r w:rsidRPr="00C32E14">
        <w:rPr>
          <w:color w:val="000000"/>
          <w:u w:val="single"/>
        </w:rPr>
        <w:t>словами</w:t>
      </w:r>
      <w:r w:rsidRPr="00C32E14">
        <w:rPr>
          <w:color w:val="000000"/>
        </w:rPr>
        <w:t>: чем больше мастерства в детской руке, тем умнее ребенок», - так говорил В. А. Сухомлинский.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 xml:space="preserve">Программа рассчитана для детей дошкольного возраста </w:t>
      </w:r>
      <w:r w:rsidR="00213537">
        <w:rPr>
          <w:i/>
          <w:iCs/>
          <w:color w:val="000000"/>
        </w:rPr>
        <w:t>(</w:t>
      </w:r>
      <w:r w:rsidRPr="00C32E14">
        <w:rPr>
          <w:i/>
          <w:iCs/>
          <w:color w:val="000000"/>
        </w:rPr>
        <w:t>6</w:t>
      </w:r>
      <w:r w:rsidR="00213537">
        <w:rPr>
          <w:i/>
          <w:iCs/>
          <w:color w:val="000000"/>
        </w:rPr>
        <w:t>-7</w:t>
      </w:r>
      <w:r w:rsidRPr="00C32E14">
        <w:rPr>
          <w:i/>
          <w:iCs/>
          <w:color w:val="000000"/>
        </w:rPr>
        <w:t xml:space="preserve"> лет)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Программа составлена с учётом интеграции образовательных </w:t>
      </w:r>
      <w:r w:rsidRPr="00C32E14">
        <w:rPr>
          <w:color w:val="000000"/>
          <w:u w:val="single"/>
        </w:rPr>
        <w:t>областей</w:t>
      </w:r>
      <w:r w:rsidRPr="00C32E14">
        <w:rPr>
          <w:color w:val="000000"/>
        </w:rPr>
        <w:t>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i/>
          <w:iCs/>
          <w:color w:val="000000"/>
        </w:rPr>
        <w:t>«Познавательное развитие»</w:t>
      </w:r>
      <w:r w:rsidRPr="00C32E14">
        <w:rPr>
          <w:color w:val="000000"/>
        </w:rPr>
        <w:t>, </w:t>
      </w:r>
      <w:r w:rsidRPr="00C32E14">
        <w:rPr>
          <w:i/>
          <w:iCs/>
          <w:color w:val="000000"/>
        </w:rPr>
        <w:t>«Речевое развитие»</w:t>
      </w:r>
      <w:r w:rsidRPr="00C32E14">
        <w:rPr>
          <w:color w:val="000000"/>
        </w:rPr>
        <w:t>, </w:t>
      </w:r>
      <w:r w:rsidRPr="00C32E14">
        <w:rPr>
          <w:i/>
          <w:iCs/>
          <w:color w:val="000000"/>
        </w:rPr>
        <w:t>«Художественно-эстетическое развитие»</w:t>
      </w:r>
      <w:r w:rsidRPr="00C32E14">
        <w:rPr>
          <w:color w:val="000000"/>
        </w:rPr>
        <w:t>, </w:t>
      </w:r>
      <w:r w:rsidRPr="00C32E14">
        <w:rPr>
          <w:i/>
          <w:iCs/>
          <w:color w:val="000000"/>
        </w:rPr>
        <w:t>«Социально-коммуникативное развитие»</w:t>
      </w:r>
      <w:r w:rsidRPr="00C32E14">
        <w:rPr>
          <w:color w:val="000000"/>
        </w:rPr>
        <w:t>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b/>
          <w:bCs/>
          <w:color w:val="000000"/>
        </w:rPr>
        <w:t>Цель программы:</w:t>
      </w:r>
      <w:r w:rsidRPr="00C32E14">
        <w:rPr>
          <w:color w:val="000000"/>
        </w:rPr>
        <w:t> 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Задачи: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Создавать условия для развития творческой активности детей.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lastRenderedPageBreak/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Познакомить с нетрадиционной техникой выполнения творческих работ.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Знакомить детей с различными материалами, их свойствами и способами преобразования.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Развивать речевую функцию детей через активизацию мелкой моторики пальцев и кистей рук.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Развивать тактильные ощущения и мелкую моторику пальцев и кистей рук.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Воспитывать желание участвовать в создании индивидуальных и коллективных работ.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Развивать чувство коллективизма, коммуникабельности.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b/>
          <w:bCs/>
          <w:i/>
          <w:iCs/>
          <w:color w:val="000000"/>
        </w:rPr>
        <w:t>Актуальность</w:t>
      </w:r>
      <w:r w:rsidRPr="00C32E14">
        <w:rPr>
          <w:color w:val="000000"/>
        </w:rPr>
        <w:t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художественном ручном труде развивается мелкая моторика рук, что очень хорошо способствует на развитие речи ребенка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Сроки реализации программы.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Программа кружка «Умелые ручки» рассчитана на один год обучения и направлена на всестороннее, гармоничное и целостное развитие личности детей дошкольного возраста от </w:t>
      </w:r>
      <w:r w:rsidR="00560AB1">
        <w:rPr>
          <w:color w:val="000000"/>
        </w:rPr>
        <w:t>5</w:t>
      </w:r>
      <w:r w:rsidR="00213537">
        <w:rPr>
          <w:color w:val="000000"/>
        </w:rPr>
        <w:t xml:space="preserve"> </w:t>
      </w:r>
      <w:r w:rsidRPr="00C32E14">
        <w:rPr>
          <w:color w:val="000000"/>
        </w:rPr>
        <w:t xml:space="preserve">до </w:t>
      </w:r>
      <w:r w:rsidR="00560AB1">
        <w:rPr>
          <w:color w:val="000000"/>
        </w:rPr>
        <w:t>6</w:t>
      </w:r>
      <w:r w:rsidRPr="00C32E14">
        <w:rPr>
          <w:color w:val="000000"/>
        </w:rPr>
        <w:t xml:space="preserve"> лет.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Формы и режим</w:t>
      </w:r>
      <w:r w:rsidRPr="00C32E14">
        <w:rPr>
          <w:color w:val="000000"/>
        </w:rPr>
        <w:t>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Формы подведения итогов.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Изготовление альбома фотографий детских работ;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Проведение выставок детских работ.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Основные методы работы.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Словесный – предварительная беседа, словесный инструктаж с использованием терминов, беседа по теме;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Наглядный – показ образца изделия, анализ образца. Работа по образцу. Составление плана работы по изготовлению изделия;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Практической последовательности – изготовление изделия под руководством воспитателя, самостоятельно, индивидуальные и</w:t>
      </w:r>
      <w:r w:rsidR="00C32E14" w:rsidRPr="00C32E14">
        <w:rPr>
          <w:color w:val="000000"/>
        </w:rPr>
        <w:t xml:space="preserve"> коллективные творческие работы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Примерная структура занятий.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Педагог заинтересовывает детей, используя художественное слово, пение песенок, игровые приёмы. Загадываются загадки, читаются стихи, проводятся беседы.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Демонстрация образцов, панно, аппликации, композиции, их анализ.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lastRenderedPageBreak/>
        <w:t>Пальчиковая гимнастика, разминка рук.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Самостоятельное изготовление поделки.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Оказание помощи детям, испытывающим затруднение и неуверенность: на отдельном листе бумаги, показывает нужное движение, приём, взяв руку ребёнка в свою.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D60A58" w:rsidRPr="00C32E14" w:rsidRDefault="00D60A58" w:rsidP="00D6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Уборка рабочих мест, инструментов, оставшегося материала.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 xml:space="preserve">Курс занятий по программе рассчитан на 1 раз в неделю. Занятия проводятся во второй половине дня. Продолжительность занятий </w:t>
      </w:r>
      <w:r w:rsidR="00213537">
        <w:rPr>
          <w:color w:val="000000"/>
        </w:rPr>
        <w:t xml:space="preserve">не более </w:t>
      </w:r>
      <w:r w:rsidR="00560AB1">
        <w:rPr>
          <w:color w:val="000000"/>
        </w:rPr>
        <w:t>25</w:t>
      </w:r>
      <w:r w:rsidRPr="00C32E14">
        <w:rPr>
          <w:color w:val="000000"/>
        </w:rPr>
        <w:t xml:space="preserve"> минут (зависит от возраста). Общее количество занятий в год составляет: 32 занятия.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Ожидаемые результаты: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К концу года дети должны уметь: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наличие навыков пользования ножницами, бумагой, клеем, бросовым и природным материалом;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-склеивать готовые элементы и соединять их в образы;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преобразовывать геометрическую форму методом складывания пополам, вчетверо в разных направлениях;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умение создавать аппликацию способом обрывания.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составлять плоскостную, сюжетную композицию;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 осваивать последовательность работы;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-смогут создавать сюжеты и образы и объединять их в коллективные композиции;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-использовать нетрадиционный материал в рисовании;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-умение находить новые способы для художественного изображения;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-умение передавать в работах свои чувства с помощью различных средств выразительности.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Учебно-тематическое планирование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Сентябрь.</w:t>
      </w:r>
    </w:p>
    <w:p w:rsidR="00D60A58" w:rsidRPr="00C32E14" w:rsidRDefault="00D60A58" w:rsidP="00D6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«Весёлая гусеница»- </w:t>
      </w:r>
      <w:r w:rsidRPr="00C32E14">
        <w:rPr>
          <w:color w:val="000000"/>
        </w:rPr>
        <w:t>аппликация.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вырезать несколько геометрических фигур, путём складывания бумаги. Развивать фантазию. Совершенствовать навыки работы с ножницами.</w:t>
      </w:r>
    </w:p>
    <w:p w:rsidR="00D60A58" w:rsidRPr="00C32E14" w:rsidRDefault="00D60A58" w:rsidP="00D6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«Деревья осенью»- </w:t>
      </w:r>
      <w:r w:rsidRPr="00C32E14">
        <w:rPr>
          <w:color w:val="000000"/>
        </w:rPr>
        <w:t>монотипия.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техникой «монотипия», учить делать оттиски листиками. Воспитывать аккуратность. Учить смешивать краски, наносить их на лист.</w:t>
      </w:r>
    </w:p>
    <w:p w:rsidR="00D60A58" w:rsidRPr="00C32E14" w:rsidRDefault="00D60A58" w:rsidP="00D6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«Осенний лес»- </w:t>
      </w:r>
      <w:r w:rsidRPr="00C32E14">
        <w:rPr>
          <w:color w:val="000000"/>
        </w:rPr>
        <w:t>обрывная аппликация.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</w:t>
      </w:r>
      <w:r w:rsidRPr="00C32E14">
        <w:rPr>
          <w:color w:val="000000"/>
        </w:rPr>
        <w:t>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:rsidR="00D60A58" w:rsidRPr="00C32E14" w:rsidRDefault="00D60A58" w:rsidP="00D60A5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«Осенний листочек»- </w:t>
      </w:r>
      <w:r w:rsidRPr="00C32E14">
        <w:rPr>
          <w:color w:val="000000"/>
        </w:rPr>
        <w:t>пластилинография.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lastRenderedPageBreak/>
        <w:t>Цель:</w:t>
      </w:r>
      <w:r w:rsidRPr="00C32E14">
        <w:rPr>
          <w:color w:val="000000"/>
        </w:rPr>
        <w:t> 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Октябрь.</w:t>
      </w:r>
    </w:p>
    <w:p w:rsidR="00D60A58" w:rsidRPr="00C32E14" w:rsidRDefault="00D60A58" w:rsidP="00D60A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«Дерево»- </w:t>
      </w:r>
      <w:r w:rsidRPr="00C32E14">
        <w:rPr>
          <w:color w:val="000000"/>
        </w:rPr>
        <w:t>аппликация из сухих листьев.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аппликацией из сухих листьев. Воспитывать навыки аккуратной работы при выполнении аппликации. Развивать фантазию.</w:t>
      </w:r>
    </w:p>
    <w:p w:rsidR="00D60A58" w:rsidRPr="00C32E14" w:rsidRDefault="00D60A58" w:rsidP="00D60A5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«Животные»- </w:t>
      </w:r>
      <w:r w:rsidRPr="00C32E14">
        <w:rPr>
          <w:color w:val="000000"/>
        </w:rPr>
        <w:t>рисование ладошкой.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развивать фантазию и творчество, создавать образы животных. Обобщить знания детей о диких и домашних животных.</w:t>
      </w:r>
    </w:p>
    <w:p w:rsidR="00D60A58" w:rsidRPr="00C32E14" w:rsidRDefault="00D60A58" w:rsidP="00D60A5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«Сказочные человечки»- </w:t>
      </w:r>
      <w:r w:rsidRPr="00C32E14">
        <w:rPr>
          <w:color w:val="000000"/>
        </w:rPr>
        <w:t>пальчиковое рисование.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продолжить знакомство с техникой рисования пальчиками.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Создавать сказочных человечков, с помощью дорисовывания отдельных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элементов. Развивать фантазию.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4. </w:t>
      </w:r>
      <w:r w:rsidRPr="00C32E14">
        <w:rPr>
          <w:b/>
          <w:bCs/>
          <w:i/>
          <w:iCs/>
          <w:color w:val="000000"/>
        </w:rPr>
        <w:t>«Тучка дождик и зонтик»-</w:t>
      </w:r>
      <w:r w:rsidRPr="00C32E14">
        <w:rPr>
          <w:color w:val="000000"/>
        </w:rPr>
        <w:t> пластилинография.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отщипывать пластилин маленькими кусочками, работать с контуром. Воспитывать аккуратность, старание.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Ноябрь.</w:t>
      </w:r>
    </w:p>
    <w:p w:rsidR="00D60A58" w:rsidRPr="00C32E14" w:rsidRDefault="00D60A58" w:rsidP="00D60A5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«Веточка рябины</w:t>
      </w:r>
      <w:r w:rsidRPr="00C32E14">
        <w:rPr>
          <w:color w:val="000000"/>
        </w:rPr>
        <w:t>»- мятая бумага.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</w:r>
    </w:p>
    <w:p w:rsidR="00D60A58" w:rsidRPr="00C32E14" w:rsidRDefault="00D60A58" w:rsidP="00D60A5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«Забавные зайчата»- </w:t>
      </w:r>
      <w:r w:rsidRPr="00C32E14">
        <w:rPr>
          <w:color w:val="000000"/>
        </w:rPr>
        <w:t>бумажная пластика.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 </w:t>
      </w:r>
      <w:r w:rsidRPr="00C32E14">
        <w:rPr>
          <w:color w:val="000000"/>
        </w:rPr>
        <w:t>познакомить с новым способом склеивания игрушки из колец разной величины.</w:t>
      </w:r>
    </w:p>
    <w:p w:rsidR="00D60A58" w:rsidRPr="00C32E14" w:rsidRDefault="00D60A58" w:rsidP="00D60A5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«Игрушки из конусов»- </w:t>
      </w:r>
      <w:r w:rsidRPr="00C32E14">
        <w:rPr>
          <w:color w:val="000000"/>
        </w:rPr>
        <w:t>бумажная пластика.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делать конус из бумаги, обводить по трафарету. Приклеивать мелкие детали.</w:t>
      </w:r>
    </w:p>
    <w:p w:rsidR="00D60A58" w:rsidRPr="00C32E14" w:rsidRDefault="00D60A58" w:rsidP="00D60A5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«Цыплята в траве»- </w:t>
      </w:r>
      <w:r w:rsidRPr="00C32E14">
        <w:rPr>
          <w:color w:val="000000"/>
        </w:rPr>
        <w:t>аппликация из ватных дисков.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из ватных дисков создавать образ цыплёнка. Воспитывать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навыки коллективного труда. Развивать творческие способности.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Декабрь.</w:t>
      </w:r>
    </w:p>
    <w:p w:rsidR="00D60A58" w:rsidRPr="00C32E14" w:rsidRDefault="00D60A58" w:rsidP="00D60A5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«Здравствуй, зимушка – зима»-</w:t>
      </w:r>
      <w:r w:rsidRPr="00C32E14">
        <w:rPr>
          <w:color w:val="000000"/>
        </w:rPr>
        <w:t> обрывная аппликация.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закреплять умения детей аккуратно разрывать бумагу на кусочки.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Создавать зимний пейзаж.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2</w:t>
      </w:r>
      <w:r w:rsidRPr="00C32E14">
        <w:rPr>
          <w:b/>
          <w:bCs/>
          <w:i/>
          <w:iCs/>
          <w:color w:val="000000"/>
        </w:rPr>
        <w:t>. «Новогодние шары так прекрасны и важны»- </w:t>
      </w:r>
      <w:r w:rsidRPr="00C32E14">
        <w:rPr>
          <w:color w:val="000000"/>
        </w:rPr>
        <w:t>пластилинография.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создавать лепную картину с выпуклым изображением, побуждать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самостоятельно создавать узор для шара.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3</w:t>
      </w:r>
      <w:r w:rsidRPr="00C32E14">
        <w:rPr>
          <w:b/>
          <w:bCs/>
          <w:i/>
          <w:iCs/>
          <w:color w:val="000000"/>
        </w:rPr>
        <w:t>.«Ёлочка» - </w:t>
      </w:r>
      <w:r w:rsidRPr="00C32E14">
        <w:rPr>
          <w:color w:val="000000"/>
        </w:rPr>
        <w:t>мозаика из пластилина.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отщипывать пластилин, раскатывать его, ровно по контуру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lastRenderedPageBreak/>
        <w:t>прикреплять к рисунку.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4</w:t>
      </w:r>
      <w:r w:rsidRPr="00C32E14">
        <w:rPr>
          <w:i/>
          <w:iCs/>
          <w:color w:val="000000"/>
        </w:rPr>
        <w:t>.</w:t>
      </w:r>
      <w:r w:rsidRPr="00C32E14">
        <w:rPr>
          <w:b/>
          <w:bCs/>
          <w:i/>
          <w:iCs/>
          <w:color w:val="000000"/>
        </w:rPr>
        <w:t>«Снеговик»- </w:t>
      </w:r>
      <w:r w:rsidRPr="00C32E14">
        <w:rPr>
          <w:color w:val="000000"/>
        </w:rPr>
        <w:t>мятая бумага.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сминать бумагу, формировать из неё круги, аккуратно приклеивать к листу.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Январь.</w:t>
      </w:r>
    </w:p>
    <w:p w:rsidR="00D60A58" w:rsidRPr="00C32E14" w:rsidRDefault="00D60A58" w:rsidP="00D60A5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«Зайчик»- </w:t>
      </w:r>
      <w:r w:rsidRPr="00C32E14">
        <w:rPr>
          <w:color w:val="000000"/>
        </w:rPr>
        <w:t>рисование поролоновой губкой.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помочь детям освоить способ рисования поролоновой губкой. Учить располагать рисунок на листе. Воспитывать любовь к животным.</w:t>
      </w:r>
    </w:p>
    <w:p w:rsidR="00D60A58" w:rsidRPr="00C32E14" w:rsidRDefault="00D60A58" w:rsidP="00D60A5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«Шапка»</w:t>
      </w:r>
      <w:r w:rsidRPr="00C32E14">
        <w:rPr>
          <w:color w:val="000000"/>
        </w:rPr>
        <w:t> - аппликация с использованием ваты.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повторить одежду. Учить работать с ватой и клеем. Воспитывать интерес к занятиям.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Февраль.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1</w:t>
      </w:r>
      <w:r w:rsidRPr="00C32E14">
        <w:rPr>
          <w:b/>
          <w:bCs/>
          <w:i/>
          <w:iCs/>
          <w:color w:val="000000"/>
        </w:rPr>
        <w:t>.«Зимний пейзаж» - </w:t>
      </w:r>
      <w:r w:rsidRPr="00C32E14">
        <w:rPr>
          <w:color w:val="000000"/>
        </w:rPr>
        <w:t>аппликация с использованием ваты.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создавать образы зимних деревьев, снег. Прививать чувство прекрасного.</w:t>
      </w:r>
    </w:p>
    <w:p w:rsidR="00D60A58" w:rsidRPr="00C32E14" w:rsidRDefault="00D60A58" w:rsidP="00D60A5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«Валентинки» - </w:t>
      </w:r>
      <w:r w:rsidRPr="00C32E14">
        <w:rPr>
          <w:color w:val="000000"/>
        </w:rPr>
        <w:t>рисование ватными палочками, пальчиками.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вырезать по контуру, совершенствовать навыки рисования пальчиками и ватными палочками. Развивать фантазию, умение составлять узор.</w:t>
      </w:r>
    </w:p>
    <w:p w:rsidR="00D60A58" w:rsidRPr="00C32E14" w:rsidRDefault="00D60A58" w:rsidP="00D60A5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«Самолёт»- </w:t>
      </w:r>
      <w:r w:rsidRPr="00C32E14">
        <w:rPr>
          <w:color w:val="000000"/>
        </w:rPr>
        <w:t>объёмная аппликация.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делать объёмную аппликацию. Обобщить знания детей об Армии. Закреплять навыки работы с ножницами и клеем.</w:t>
      </w:r>
    </w:p>
    <w:p w:rsidR="00D60A58" w:rsidRPr="00C32E14" w:rsidRDefault="00D60A58" w:rsidP="00D60A58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«Открытка для мамы»- </w:t>
      </w:r>
      <w:r w:rsidRPr="00C32E14">
        <w:rPr>
          <w:color w:val="000000"/>
        </w:rPr>
        <w:t>объёмная аппликация. Ватные диски.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создавать цветы из ватных дисков, путём вырезания.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Март.</w:t>
      </w:r>
    </w:p>
    <w:p w:rsidR="00D60A58" w:rsidRPr="00C32E14" w:rsidRDefault="00D60A58" w:rsidP="00D60A5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«Открытка для мамы</w:t>
      </w:r>
      <w:r w:rsidRPr="00C32E14">
        <w:rPr>
          <w:color w:val="000000"/>
        </w:rPr>
        <w:t>»- продолжение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составлять композицию из подготовленных материалов.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Закрашивать ватные диски гуашью. Воспитывать любовь к близким людям.</w:t>
      </w:r>
    </w:p>
    <w:p w:rsidR="00D60A58" w:rsidRPr="00C32E14" w:rsidRDefault="00D60A58" w:rsidP="00D60A5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«Причёски»- </w:t>
      </w:r>
      <w:r w:rsidRPr="00C32E14">
        <w:rPr>
          <w:color w:val="000000"/>
        </w:rPr>
        <w:t>объёмная аппликация.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из бумажных полос создавать причёски, путём накручивания полос на зубочистку и палочку от кисточки. Обобщить знания детей о профессии парикмахера.</w:t>
      </w:r>
    </w:p>
    <w:p w:rsidR="00D60A58" w:rsidRPr="00C32E14" w:rsidRDefault="00D60A58" w:rsidP="00D60A58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«Цветик-семицветик»- </w:t>
      </w:r>
      <w:r w:rsidRPr="00C32E14">
        <w:rPr>
          <w:color w:val="000000"/>
        </w:rPr>
        <w:t>пластилинография.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 </w:t>
      </w:r>
      <w:r w:rsidRPr="00C32E14">
        <w:rPr>
          <w:color w:val="000000"/>
        </w:rPr>
        <w:t>познакомить с сказкой Катаева «Цветик-семицветик». Учить создавать из пластилина цветок. Повторить основные цвета.</w:t>
      </w:r>
    </w:p>
    <w:p w:rsidR="00D60A58" w:rsidRPr="00C32E14" w:rsidRDefault="00D60A58" w:rsidP="00D60A5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«Распускаются цветы»-</w:t>
      </w:r>
      <w:r w:rsidRPr="00C32E14">
        <w:rPr>
          <w:color w:val="000000"/>
        </w:rPr>
        <w:t> аппликация из ватных дисков. Коллективная работа.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создавать коллективную картину цветов. Закреплять навыки работы с клеем, ножницами. Воспитывать чувство взаимопомощи.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Апрель.</w:t>
      </w:r>
    </w:p>
    <w:p w:rsidR="00D60A58" w:rsidRPr="00C32E14" w:rsidRDefault="00D60A58" w:rsidP="00D60A58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«Облако»- </w:t>
      </w:r>
      <w:r w:rsidRPr="00C32E14">
        <w:rPr>
          <w:color w:val="000000"/>
        </w:rPr>
        <w:t>аппликация из манки.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техникой аппликации с крупами. Повторить название весенних месяцев, признаки весны.</w:t>
      </w:r>
    </w:p>
    <w:p w:rsidR="00D60A58" w:rsidRPr="00C32E14" w:rsidRDefault="00D60A58" w:rsidP="00D60A58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«Радуга-дуга»- </w:t>
      </w:r>
      <w:r w:rsidRPr="00C32E14">
        <w:rPr>
          <w:color w:val="000000"/>
        </w:rPr>
        <w:t>пластилинография.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lastRenderedPageBreak/>
        <w:t>Цель:</w:t>
      </w:r>
      <w:r w:rsidRPr="00C32E14">
        <w:rPr>
          <w:color w:val="000000"/>
        </w:rPr>
        <w:t> закрепить знание основных цветов радуги. Разучить стихотворение о радуге. Закреплять навыки работы с пластилином.</w:t>
      </w:r>
    </w:p>
    <w:p w:rsidR="00D60A58" w:rsidRPr="00C32E14" w:rsidRDefault="00D60A58" w:rsidP="00D60A58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«Пасхальные яйца»- </w:t>
      </w:r>
      <w:r w:rsidRPr="00C32E14">
        <w:rPr>
          <w:color w:val="000000"/>
        </w:rPr>
        <w:t>различные техники.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</w:r>
    </w:p>
    <w:p w:rsidR="00D60A58" w:rsidRPr="00C32E14" w:rsidRDefault="00D60A58" w:rsidP="00D60A58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«Пластилиновые буквы»-</w:t>
      </w:r>
      <w:r w:rsidRPr="00C32E14">
        <w:rPr>
          <w:color w:val="000000"/>
        </w:rPr>
        <w:t> работа с пластилином.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развивать связную речь, познакомить с гласными буквами. Учить лепить буквы, подбирать слова с этой буквой.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Май.</w:t>
      </w:r>
    </w:p>
    <w:p w:rsidR="00D60A58" w:rsidRPr="00C32E14" w:rsidRDefault="00D60A58" w:rsidP="00D60A5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«Пчёлка»- </w:t>
      </w:r>
      <w:r w:rsidRPr="00C32E14">
        <w:rPr>
          <w:color w:val="000000"/>
        </w:rPr>
        <w:t>аппликация из ватных дисков.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делать из ватных дисков пчёлку. Закрепить знания детей о насекомых, о пользе пчелы.</w:t>
      </w:r>
    </w:p>
    <w:p w:rsidR="00D60A58" w:rsidRPr="00C32E14" w:rsidRDefault="00D60A58" w:rsidP="00D60A5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«Подсолнух»- </w:t>
      </w:r>
      <w:r w:rsidRPr="00C32E14">
        <w:rPr>
          <w:color w:val="000000"/>
        </w:rPr>
        <w:t>аппликация из пластилина и крупы.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выполнять работу, используя пластилин и крупу. Воспитывать усидчивость. Развивать чувство ритма, композиции.</w:t>
      </w:r>
    </w:p>
    <w:p w:rsidR="00D60A58" w:rsidRPr="00C32E14" w:rsidRDefault="00D60A58" w:rsidP="00D60A58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«</w:t>
      </w:r>
      <w:r w:rsidRPr="00C32E14">
        <w:rPr>
          <w:b/>
          <w:bCs/>
          <w:i/>
          <w:iCs/>
          <w:color w:val="000000"/>
        </w:rPr>
        <w:t>Вкусное мороженое»- </w:t>
      </w:r>
      <w:r w:rsidRPr="00C32E14">
        <w:rPr>
          <w:color w:val="000000"/>
        </w:rPr>
        <w:t>аппликация из геометрических фигур.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Цель:</w:t>
      </w:r>
      <w:r w:rsidRPr="00C32E14">
        <w:rPr>
          <w:color w:val="000000"/>
        </w:rPr>
        <w:t> учить складывать бумагу, вырезать геометрические фигуры. Воспитывать аккуратность.</w:t>
      </w:r>
    </w:p>
    <w:p w:rsidR="00D60A58" w:rsidRPr="00C32E14" w:rsidRDefault="00D60A58" w:rsidP="00D60A58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i/>
          <w:iCs/>
          <w:color w:val="000000"/>
        </w:rPr>
        <w:t>«Аппликация в круге»- </w:t>
      </w:r>
      <w:r w:rsidRPr="00C32E14">
        <w:rPr>
          <w:color w:val="000000"/>
        </w:rPr>
        <w:t>работа с зёрнами.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Цель</w:t>
      </w:r>
      <w:r w:rsidRPr="00C32E14">
        <w:rPr>
          <w:color w:val="000000"/>
        </w:rPr>
        <w:t>: учить создавать свою композицию на основе пластилина и зёрен тыквы, подсолнуха, фасоли, гороха. Развивать фантазию, творчество, усидчивость.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Заключение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Напомним,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D60A58" w:rsidRPr="00C32E14" w:rsidRDefault="00D60A58" w:rsidP="0021353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32E14">
        <w:rPr>
          <w:color w:val="000000"/>
        </w:rPr>
        <w:t xml:space="preserve">В заключении хочется сказать, что творческая работа, направленная на создание поделок из природного материала, не просто забава и приятное развлечение на прогулке. Это </w:t>
      </w:r>
      <w:r w:rsidRPr="00C32E14">
        <w:rPr>
          <w:color w:val="000000"/>
        </w:rPr>
        <w:lastRenderedPageBreak/>
        <w:t>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b/>
          <w:bCs/>
          <w:color w:val="000000"/>
        </w:rPr>
        <w:t>Список используемой литературы.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Грибовская А.А. «Обучение дошкольников декоративному рисованию, лепке, аппликации» М.2008.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Давыдова Г.Н. Бумагопластика. Цветочные мотивы. – М: Издательство «Скрипторий 2003», 2007.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Давыдова, Н.А. Комплексно-тематическое планирование по программе «Детство» / Н.А.Давыдова, Е.А.Лысова, Е.А. Луценко и др. – Волгоград: Учитель, 2013.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Давыдова, Г.Н. Нетрадиционные техники рисования в детском саду /Г.Н.Давыдова, Скрипторий, 2003.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Куцакова Л.В «Конструирование и художественный труд в детском саду», 2005.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Соколова С.В. Оригами для старших дошкольников: Методическое пособие для воспитателей ДОУ. Спб.: «ДЕТСТВО – ПРЕСС», 2007.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Художественная аппликация и узоры из бумаги.: БАО – ПРЕСС РИПОЛ КЛАССИК Москва; 2006.</w:t>
      </w:r>
    </w:p>
    <w:p w:rsidR="00D60A58" w:rsidRPr="00C32E14" w:rsidRDefault="00D60A58" w:rsidP="00D60A5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14">
        <w:rPr>
          <w:color w:val="000000"/>
        </w:rPr>
        <w:t>http:/stranamasterov.ru</w:t>
      </w: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60A58" w:rsidRPr="00C32E14" w:rsidRDefault="00D60A58" w:rsidP="00D60A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1F96" w:rsidRPr="00C32E14" w:rsidRDefault="00711F96">
      <w:pPr>
        <w:rPr>
          <w:rFonts w:ascii="Times New Roman" w:hAnsi="Times New Roman" w:cs="Times New Roman"/>
          <w:sz w:val="24"/>
          <w:szCs w:val="24"/>
        </w:rPr>
      </w:pPr>
    </w:p>
    <w:sectPr w:rsidR="00711F96" w:rsidRPr="00C32E14" w:rsidSect="0021353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05D"/>
    <w:multiLevelType w:val="multilevel"/>
    <w:tmpl w:val="1C9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6B68"/>
    <w:multiLevelType w:val="multilevel"/>
    <w:tmpl w:val="A860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1565"/>
    <w:multiLevelType w:val="multilevel"/>
    <w:tmpl w:val="FD0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73E7E"/>
    <w:multiLevelType w:val="multilevel"/>
    <w:tmpl w:val="2FE2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718E"/>
    <w:multiLevelType w:val="multilevel"/>
    <w:tmpl w:val="6AD2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06D8"/>
    <w:multiLevelType w:val="multilevel"/>
    <w:tmpl w:val="8D64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B5282"/>
    <w:multiLevelType w:val="multilevel"/>
    <w:tmpl w:val="006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28F2"/>
    <w:multiLevelType w:val="multilevel"/>
    <w:tmpl w:val="16D0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1003E"/>
    <w:multiLevelType w:val="multilevel"/>
    <w:tmpl w:val="F154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2446"/>
    <w:multiLevelType w:val="multilevel"/>
    <w:tmpl w:val="AD14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326C8"/>
    <w:multiLevelType w:val="multilevel"/>
    <w:tmpl w:val="031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75158"/>
    <w:multiLevelType w:val="multilevel"/>
    <w:tmpl w:val="BCA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E6BF9"/>
    <w:multiLevelType w:val="multilevel"/>
    <w:tmpl w:val="DE34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81184"/>
    <w:multiLevelType w:val="multilevel"/>
    <w:tmpl w:val="5444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848C7"/>
    <w:multiLevelType w:val="multilevel"/>
    <w:tmpl w:val="6C1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213BD"/>
    <w:multiLevelType w:val="multilevel"/>
    <w:tmpl w:val="F3A0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30B71"/>
    <w:multiLevelType w:val="multilevel"/>
    <w:tmpl w:val="1E88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0586C"/>
    <w:multiLevelType w:val="multilevel"/>
    <w:tmpl w:val="C9D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91D2B"/>
    <w:multiLevelType w:val="multilevel"/>
    <w:tmpl w:val="608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53805"/>
    <w:multiLevelType w:val="multilevel"/>
    <w:tmpl w:val="B8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9489A"/>
    <w:multiLevelType w:val="multilevel"/>
    <w:tmpl w:val="0BC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068FE"/>
    <w:multiLevelType w:val="multilevel"/>
    <w:tmpl w:val="456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18F0"/>
    <w:multiLevelType w:val="multilevel"/>
    <w:tmpl w:val="D30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60A4C"/>
    <w:multiLevelType w:val="multilevel"/>
    <w:tmpl w:val="83AC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24B"/>
    <w:multiLevelType w:val="multilevel"/>
    <w:tmpl w:val="F4B4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846A7"/>
    <w:multiLevelType w:val="multilevel"/>
    <w:tmpl w:val="86B2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30A63"/>
    <w:multiLevelType w:val="multilevel"/>
    <w:tmpl w:val="316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164B6"/>
    <w:multiLevelType w:val="multilevel"/>
    <w:tmpl w:val="E72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C5CD0"/>
    <w:multiLevelType w:val="multilevel"/>
    <w:tmpl w:val="DE64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57C9D"/>
    <w:multiLevelType w:val="multilevel"/>
    <w:tmpl w:val="EB7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55BEA"/>
    <w:multiLevelType w:val="multilevel"/>
    <w:tmpl w:val="E744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8"/>
  </w:num>
  <w:num w:numId="5">
    <w:abstractNumId w:val="21"/>
  </w:num>
  <w:num w:numId="6">
    <w:abstractNumId w:val="25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29"/>
  </w:num>
  <w:num w:numId="16">
    <w:abstractNumId w:val="1"/>
  </w:num>
  <w:num w:numId="17">
    <w:abstractNumId w:val="0"/>
  </w:num>
  <w:num w:numId="18">
    <w:abstractNumId w:val="18"/>
  </w:num>
  <w:num w:numId="19">
    <w:abstractNumId w:val="26"/>
  </w:num>
  <w:num w:numId="20">
    <w:abstractNumId w:val="24"/>
  </w:num>
  <w:num w:numId="21">
    <w:abstractNumId w:val="5"/>
  </w:num>
  <w:num w:numId="22">
    <w:abstractNumId w:val="30"/>
  </w:num>
  <w:num w:numId="23">
    <w:abstractNumId w:val="4"/>
  </w:num>
  <w:num w:numId="24">
    <w:abstractNumId w:val="17"/>
  </w:num>
  <w:num w:numId="25">
    <w:abstractNumId w:val="16"/>
  </w:num>
  <w:num w:numId="26">
    <w:abstractNumId w:val="10"/>
  </w:num>
  <w:num w:numId="27">
    <w:abstractNumId w:val="22"/>
  </w:num>
  <w:num w:numId="28">
    <w:abstractNumId w:val="14"/>
  </w:num>
  <w:num w:numId="29">
    <w:abstractNumId w:val="27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58"/>
    <w:rsid w:val="00213537"/>
    <w:rsid w:val="00560AB1"/>
    <w:rsid w:val="00711F96"/>
    <w:rsid w:val="00C32E14"/>
    <w:rsid w:val="00D60A58"/>
    <w:rsid w:val="00D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62BE"/>
  <w15:chartTrackingRefBased/>
  <w15:docId w15:val="{7B1203A3-F7C7-4C0B-BA09-1C704471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A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135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2020-08-13T02:26:00Z</cp:lastPrinted>
  <dcterms:created xsi:type="dcterms:W3CDTF">2021-10-01T01:01:00Z</dcterms:created>
  <dcterms:modified xsi:type="dcterms:W3CDTF">2023-08-28T04:17:00Z</dcterms:modified>
</cp:coreProperties>
</file>