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900" w:rsidRDefault="00CE359A" w:rsidP="00E32900">
      <w:pPr>
        <w:pStyle w:val="a3"/>
        <w:jc w:val="center"/>
        <w:rPr>
          <w:rFonts w:ascii="Monotype Corsiva" w:hAnsi="Monotype Corsiva"/>
          <w:b/>
          <w:color w:val="7030A0"/>
          <w:sz w:val="44"/>
          <w:szCs w:val="44"/>
        </w:rPr>
      </w:pPr>
      <w:r w:rsidRPr="00CE359A">
        <w:rPr>
          <w:rFonts w:ascii="Monotype Corsiva" w:hAnsi="Monotype Corsiva"/>
          <w:b/>
          <w:color w:val="7030A0"/>
          <w:sz w:val="44"/>
          <w:szCs w:val="44"/>
        </w:rPr>
        <w:t>Старш</w:t>
      </w:r>
      <w:r>
        <w:rPr>
          <w:rFonts w:ascii="Monotype Corsiva" w:hAnsi="Monotype Corsiva"/>
          <w:b/>
          <w:color w:val="7030A0"/>
          <w:sz w:val="44"/>
          <w:szCs w:val="44"/>
        </w:rPr>
        <w:t xml:space="preserve">ая группа дошкольного возраста </w:t>
      </w:r>
      <w:r w:rsidR="00BD6602">
        <w:rPr>
          <w:rFonts w:ascii="Monotype Corsiva" w:hAnsi="Monotype Corsiva"/>
          <w:b/>
          <w:color w:val="7030A0"/>
          <w:sz w:val="44"/>
          <w:szCs w:val="44"/>
        </w:rPr>
        <w:t xml:space="preserve">с 5 до 6 лет </w:t>
      </w:r>
      <w:r w:rsidR="00D7035D">
        <w:rPr>
          <w:rFonts w:ascii="Monotype Corsiva" w:hAnsi="Monotype Corsiva"/>
          <w:b/>
          <w:color w:val="7030A0"/>
          <w:sz w:val="44"/>
          <w:szCs w:val="44"/>
        </w:rPr>
        <w:t xml:space="preserve"> </w:t>
      </w:r>
    </w:p>
    <w:p w:rsidR="00E32900" w:rsidRDefault="00E32900" w:rsidP="00E32900">
      <w:pPr>
        <w:pStyle w:val="a3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E32900">
        <w:rPr>
          <w:rFonts w:ascii="Times New Roman" w:hAnsi="Times New Roman" w:cs="Times New Roman"/>
          <w:b/>
          <w:color w:val="7030A0"/>
          <w:sz w:val="44"/>
          <w:szCs w:val="44"/>
        </w:rPr>
        <w:t>РАСПИСАНИЕ</w:t>
      </w:r>
    </w:p>
    <w:p w:rsidR="00103CD3" w:rsidRDefault="00E32900" w:rsidP="00E32900">
      <w:pPr>
        <w:pStyle w:val="a3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color w:val="7030A0"/>
          <w:sz w:val="44"/>
          <w:szCs w:val="44"/>
        </w:rPr>
        <w:t>непосредственно образовательной деятельности</w:t>
      </w:r>
    </w:p>
    <w:p w:rsidR="00E32900" w:rsidRDefault="00E32900" w:rsidP="00E32900">
      <w:pPr>
        <w:pStyle w:val="a3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tbl>
      <w:tblPr>
        <w:tblStyle w:val="-61"/>
        <w:tblW w:w="10627" w:type="dxa"/>
        <w:tblLook w:val="04A0" w:firstRow="1" w:lastRow="0" w:firstColumn="1" w:lastColumn="0" w:noHBand="0" w:noVBand="1"/>
      </w:tblPr>
      <w:tblGrid>
        <w:gridCol w:w="1043"/>
        <w:gridCol w:w="1688"/>
        <w:gridCol w:w="16"/>
        <w:gridCol w:w="1076"/>
        <w:gridCol w:w="708"/>
        <w:gridCol w:w="993"/>
        <w:gridCol w:w="1275"/>
        <w:gridCol w:w="1276"/>
        <w:gridCol w:w="2552"/>
      </w:tblGrid>
      <w:tr w:rsidR="00E32900" w:rsidTr="00D61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5"/>
          </w:tcPr>
          <w:p w:rsidR="00E32900" w:rsidRPr="007346F9" w:rsidRDefault="00E32900" w:rsidP="00E32900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346F9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ПОНЕДЕЛЬНИК</w:t>
            </w:r>
          </w:p>
        </w:tc>
        <w:tc>
          <w:tcPr>
            <w:tcW w:w="993" w:type="dxa"/>
          </w:tcPr>
          <w:p w:rsidR="00E32900" w:rsidRPr="00E32900" w:rsidRDefault="00E32900" w:rsidP="00E32900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7030A0"/>
                <w:sz w:val="32"/>
                <w:szCs w:val="32"/>
              </w:rPr>
            </w:pPr>
          </w:p>
        </w:tc>
        <w:tc>
          <w:tcPr>
            <w:tcW w:w="5103" w:type="dxa"/>
            <w:gridSpan w:val="3"/>
          </w:tcPr>
          <w:p w:rsidR="00E32900" w:rsidRPr="007346F9" w:rsidRDefault="00E32900" w:rsidP="00E32900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346F9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ВТОРНИК</w:t>
            </w:r>
          </w:p>
        </w:tc>
      </w:tr>
      <w:tr w:rsidR="00D61047" w:rsidTr="001D5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  <w:shd w:val="clear" w:color="auto" w:fill="auto"/>
          </w:tcPr>
          <w:p w:rsidR="00D61047" w:rsidRPr="001D5517" w:rsidRDefault="00D61047" w:rsidP="00D61047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1D5517">
              <w:rPr>
                <w:rFonts w:ascii="Times New Roman" w:hAnsi="Times New Roman"/>
                <w:color w:val="auto"/>
                <w:sz w:val="32"/>
                <w:szCs w:val="32"/>
              </w:rPr>
              <w:t>09.10- 09.35</w:t>
            </w:r>
          </w:p>
        </w:tc>
        <w:tc>
          <w:tcPr>
            <w:tcW w:w="3488" w:type="dxa"/>
            <w:gridSpan w:val="4"/>
            <w:shd w:val="clear" w:color="auto" w:fill="auto"/>
          </w:tcPr>
          <w:p w:rsidR="00D61047" w:rsidRPr="001D5517" w:rsidRDefault="001D5517" w:rsidP="00CD0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1D5517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Художественно-эстетическое развитие.</w:t>
            </w:r>
            <w:r w:rsidRPr="001D5517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Музыка</w:t>
            </w:r>
          </w:p>
        </w:tc>
        <w:tc>
          <w:tcPr>
            <w:tcW w:w="993" w:type="dxa"/>
            <w:shd w:val="clear" w:color="auto" w:fill="auto"/>
          </w:tcPr>
          <w:p w:rsidR="00D61047" w:rsidRPr="001D5517" w:rsidRDefault="00D61047" w:rsidP="00D6104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 w:rsidR="00D61047" w:rsidRPr="00255B8B" w:rsidRDefault="00D61047" w:rsidP="00D61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255B8B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09.10- 09.35</w:t>
            </w:r>
          </w:p>
        </w:tc>
        <w:tc>
          <w:tcPr>
            <w:tcW w:w="3828" w:type="dxa"/>
            <w:gridSpan w:val="2"/>
          </w:tcPr>
          <w:p w:rsidR="00D61047" w:rsidRPr="00D61047" w:rsidRDefault="00D61047" w:rsidP="00D61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D61047">
              <w:rPr>
                <w:rFonts w:ascii="Times New Roman" w:eastAsia="Times New Roman" w:hAnsi="Times New Roman"/>
                <w:color w:val="auto"/>
                <w:sz w:val="32"/>
                <w:szCs w:val="32"/>
                <w:u w:val="single"/>
                <w:lang w:eastAsia="ru-RU"/>
              </w:rPr>
              <w:t>Познавательное развитие</w:t>
            </w:r>
            <w:r w:rsidRPr="00D61047">
              <w:rPr>
                <w:rFonts w:ascii="Times New Roman" w:eastAsia="Times New Roman" w:hAnsi="Times New Roman"/>
                <w:color w:val="auto"/>
                <w:sz w:val="32"/>
                <w:szCs w:val="32"/>
                <w:lang w:eastAsia="ru-RU"/>
              </w:rPr>
              <w:t>. Формирование элементарных математических представлений</w:t>
            </w:r>
          </w:p>
        </w:tc>
      </w:tr>
      <w:tr w:rsidR="00D61047" w:rsidTr="001D5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  <w:shd w:val="clear" w:color="auto" w:fill="DEEAF6" w:themeFill="accent1" w:themeFillTint="33"/>
          </w:tcPr>
          <w:p w:rsidR="00D61047" w:rsidRPr="00255B8B" w:rsidRDefault="00D61047" w:rsidP="001D5517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255B8B">
              <w:rPr>
                <w:rFonts w:ascii="Times New Roman" w:hAnsi="Times New Roman"/>
                <w:color w:val="auto"/>
                <w:sz w:val="32"/>
                <w:szCs w:val="32"/>
              </w:rPr>
              <w:t>09.</w:t>
            </w:r>
            <w:r w:rsidR="001D5517">
              <w:rPr>
                <w:rFonts w:ascii="Times New Roman" w:hAnsi="Times New Roman"/>
                <w:color w:val="auto"/>
                <w:sz w:val="32"/>
                <w:szCs w:val="32"/>
              </w:rPr>
              <w:t>45</w:t>
            </w:r>
            <w:r w:rsidRPr="00255B8B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- </w:t>
            </w:r>
            <w:r w:rsidR="001D5517">
              <w:rPr>
                <w:rFonts w:ascii="Times New Roman" w:hAnsi="Times New Roman"/>
                <w:color w:val="auto"/>
                <w:sz w:val="32"/>
                <w:szCs w:val="32"/>
              </w:rPr>
              <w:t>10.10</w:t>
            </w:r>
          </w:p>
        </w:tc>
        <w:tc>
          <w:tcPr>
            <w:tcW w:w="3488" w:type="dxa"/>
            <w:gridSpan w:val="4"/>
            <w:shd w:val="clear" w:color="auto" w:fill="DEEAF6" w:themeFill="accent1" w:themeFillTint="33"/>
          </w:tcPr>
          <w:p w:rsidR="001D5517" w:rsidRPr="00D61047" w:rsidRDefault="001D5517" w:rsidP="001D5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D61047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Речевое развитие</w:t>
            </w:r>
            <w:r w:rsidRPr="00D61047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.</w:t>
            </w:r>
          </w:p>
          <w:p w:rsidR="00D61047" w:rsidRPr="00D61047" w:rsidRDefault="001D5517" w:rsidP="001D5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D61047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Развитие речи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D61047" w:rsidRPr="00D61047" w:rsidRDefault="00D61047" w:rsidP="00D61047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 w:rsidR="00D61047" w:rsidRPr="00255B8B" w:rsidRDefault="00D61047" w:rsidP="00D61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255B8B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09.45- 10.10</w:t>
            </w:r>
          </w:p>
        </w:tc>
        <w:tc>
          <w:tcPr>
            <w:tcW w:w="3828" w:type="dxa"/>
            <w:gridSpan w:val="2"/>
          </w:tcPr>
          <w:p w:rsidR="00D61047" w:rsidRPr="00D61047" w:rsidRDefault="00D61047" w:rsidP="00D61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D61047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Физическое развитие</w:t>
            </w:r>
            <w:r w:rsidRPr="00D61047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</w:t>
            </w:r>
          </w:p>
          <w:p w:rsidR="00D61047" w:rsidRPr="00D61047" w:rsidRDefault="00D61047" w:rsidP="00D61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32"/>
                <w:szCs w:val="32"/>
                <w:lang w:eastAsia="ru-RU"/>
              </w:rPr>
            </w:pPr>
            <w:r w:rsidRPr="00D61047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Физкультура на прогулке</w:t>
            </w:r>
          </w:p>
        </w:tc>
      </w:tr>
      <w:tr w:rsidR="00D61047" w:rsidTr="00D61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D61047" w:rsidRPr="00D61047" w:rsidRDefault="00D61047" w:rsidP="00D61047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</w:p>
        </w:tc>
        <w:tc>
          <w:tcPr>
            <w:tcW w:w="3488" w:type="dxa"/>
            <w:gridSpan w:val="4"/>
          </w:tcPr>
          <w:p w:rsidR="00D61047" w:rsidRPr="00D61047" w:rsidRDefault="00D61047" w:rsidP="00D61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32"/>
                <w:szCs w:val="32"/>
                <w:lang w:eastAsia="ru-RU"/>
              </w:rPr>
            </w:pPr>
          </w:p>
        </w:tc>
        <w:tc>
          <w:tcPr>
            <w:tcW w:w="993" w:type="dxa"/>
          </w:tcPr>
          <w:p w:rsidR="00D61047" w:rsidRPr="00D61047" w:rsidRDefault="00D61047" w:rsidP="00D6104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 w:rsidR="00D61047" w:rsidRPr="00255B8B" w:rsidRDefault="00D61047" w:rsidP="00D61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255B8B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15.50-16.15</w:t>
            </w:r>
          </w:p>
        </w:tc>
        <w:tc>
          <w:tcPr>
            <w:tcW w:w="3828" w:type="dxa"/>
            <w:gridSpan w:val="2"/>
          </w:tcPr>
          <w:p w:rsidR="00D61047" w:rsidRPr="00D61047" w:rsidRDefault="00D61047" w:rsidP="00D61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D61047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Речевое развитие. Чтение художественной литературы</w:t>
            </w:r>
          </w:p>
        </w:tc>
      </w:tr>
      <w:tr w:rsidR="00E32900" w:rsidTr="00D61047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E32900" w:rsidRPr="00E32900" w:rsidRDefault="00E32900" w:rsidP="00E32900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7030A0"/>
                <w:sz w:val="32"/>
                <w:szCs w:val="32"/>
              </w:rPr>
            </w:pPr>
          </w:p>
        </w:tc>
        <w:tc>
          <w:tcPr>
            <w:tcW w:w="3488" w:type="dxa"/>
            <w:gridSpan w:val="4"/>
          </w:tcPr>
          <w:p w:rsidR="00E32900" w:rsidRPr="00E32900" w:rsidRDefault="00E32900" w:rsidP="00D6104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993" w:type="dxa"/>
          </w:tcPr>
          <w:p w:rsidR="00E32900" w:rsidRPr="00E32900" w:rsidRDefault="00E32900" w:rsidP="00E32900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1275" w:type="dxa"/>
          </w:tcPr>
          <w:p w:rsidR="00E32900" w:rsidRPr="00E32900" w:rsidRDefault="00E32900" w:rsidP="00E32900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3828" w:type="dxa"/>
            <w:gridSpan w:val="2"/>
          </w:tcPr>
          <w:p w:rsidR="00E32900" w:rsidRPr="00E32900" w:rsidRDefault="00E32900" w:rsidP="00E32900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</w:tr>
      <w:tr w:rsidR="00E32900" w:rsidTr="00D61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5"/>
          </w:tcPr>
          <w:p w:rsidR="00E32900" w:rsidRPr="007346F9" w:rsidRDefault="00E32900" w:rsidP="00E32900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346F9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СРЕДА</w:t>
            </w:r>
          </w:p>
        </w:tc>
        <w:tc>
          <w:tcPr>
            <w:tcW w:w="993" w:type="dxa"/>
          </w:tcPr>
          <w:p w:rsidR="00E32900" w:rsidRPr="00E32900" w:rsidRDefault="00E32900" w:rsidP="00E32900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5103" w:type="dxa"/>
            <w:gridSpan w:val="3"/>
          </w:tcPr>
          <w:p w:rsidR="00E32900" w:rsidRPr="00E32900" w:rsidRDefault="00E32900" w:rsidP="00E32900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ЧЕТВЕРГ</w:t>
            </w:r>
          </w:p>
        </w:tc>
      </w:tr>
      <w:tr w:rsidR="00D61047" w:rsidTr="00D61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D61047" w:rsidRPr="00255B8B" w:rsidRDefault="00D61047" w:rsidP="00D61047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255B8B">
              <w:rPr>
                <w:rFonts w:ascii="Times New Roman" w:hAnsi="Times New Roman"/>
                <w:color w:val="auto"/>
                <w:sz w:val="32"/>
                <w:szCs w:val="32"/>
              </w:rPr>
              <w:t>09.10- 09.35</w:t>
            </w:r>
          </w:p>
        </w:tc>
        <w:tc>
          <w:tcPr>
            <w:tcW w:w="3488" w:type="dxa"/>
            <w:gridSpan w:val="4"/>
          </w:tcPr>
          <w:p w:rsidR="00D61047" w:rsidRPr="00D61047" w:rsidRDefault="00D61047" w:rsidP="00D61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32"/>
                <w:szCs w:val="32"/>
                <w:lang w:eastAsia="ru-RU"/>
              </w:rPr>
            </w:pPr>
            <w:r w:rsidRPr="00D61047">
              <w:rPr>
                <w:rFonts w:ascii="Times New Roman" w:eastAsia="Times New Roman" w:hAnsi="Times New Roman"/>
                <w:color w:val="auto"/>
                <w:sz w:val="32"/>
                <w:szCs w:val="32"/>
                <w:u w:val="single"/>
                <w:lang w:eastAsia="ru-RU"/>
              </w:rPr>
              <w:t>Познавательное развитие</w:t>
            </w:r>
            <w:r w:rsidRPr="00D61047">
              <w:rPr>
                <w:rFonts w:ascii="Times New Roman" w:eastAsia="Times New Roman" w:hAnsi="Times New Roman"/>
                <w:color w:val="auto"/>
                <w:sz w:val="32"/>
                <w:szCs w:val="32"/>
                <w:lang w:eastAsia="ru-RU"/>
              </w:rPr>
              <w:t xml:space="preserve"> </w:t>
            </w:r>
            <w:r w:rsidR="00CD0435">
              <w:rPr>
                <w:rFonts w:ascii="Times New Roman" w:eastAsia="Times New Roman" w:hAnsi="Times New Roman"/>
                <w:color w:val="auto"/>
                <w:sz w:val="32"/>
                <w:szCs w:val="32"/>
                <w:lang w:eastAsia="ru-RU"/>
              </w:rPr>
              <w:t>О</w:t>
            </w:r>
            <w:r w:rsidR="00CD0435" w:rsidRPr="00CD0435">
              <w:rPr>
                <w:rFonts w:ascii="Times New Roman" w:eastAsia="Times New Roman" w:hAnsi="Times New Roman"/>
                <w:color w:val="auto"/>
                <w:sz w:val="32"/>
                <w:szCs w:val="32"/>
                <w:lang w:eastAsia="ru-RU"/>
              </w:rPr>
              <w:t>знакомление с предметным окружением; ознакомление с социальным миром; ознакомление с миром природы</w:t>
            </w:r>
          </w:p>
        </w:tc>
        <w:tc>
          <w:tcPr>
            <w:tcW w:w="993" w:type="dxa"/>
          </w:tcPr>
          <w:p w:rsidR="00D61047" w:rsidRPr="00D61047" w:rsidRDefault="00D61047" w:rsidP="00D61047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 w:rsidR="00D61047" w:rsidRPr="00255B8B" w:rsidRDefault="00D61047" w:rsidP="00D61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255B8B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09.10- 09.35</w:t>
            </w:r>
          </w:p>
        </w:tc>
        <w:tc>
          <w:tcPr>
            <w:tcW w:w="3828" w:type="dxa"/>
            <w:gridSpan w:val="2"/>
          </w:tcPr>
          <w:p w:rsidR="00D61047" w:rsidRPr="00D61047" w:rsidRDefault="00D61047" w:rsidP="00D61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32"/>
                <w:szCs w:val="32"/>
                <w:lang w:eastAsia="ru-RU"/>
              </w:rPr>
            </w:pPr>
            <w:r w:rsidRPr="00D61047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Художественно-эстетическое развитие</w:t>
            </w:r>
            <w:r w:rsidRPr="00D61047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Аппликация/лепка</w:t>
            </w:r>
          </w:p>
        </w:tc>
      </w:tr>
      <w:tr w:rsidR="00D61047" w:rsidTr="00D61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D61047" w:rsidRPr="00255B8B" w:rsidRDefault="001D5517" w:rsidP="001D5517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/>
                <w:color w:val="auto"/>
                <w:sz w:val="32"/>
                <w:szCs w:val="32"/>
              </w:rPr>
              <w:t>10.25-</w:t>
            </w:r>
            <w:r w:rsidR="00D61047" w:rsidRPr="00255B8B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10.</w:t>
            </w:r>
            <w:r>
              <w:rPr>
                <w:rFonts w:ascii="Times New Roman" w:hAnsi="Times New Roman"/>
                <w:color w:val="auto"/>
                <w:sz w:val="32"/>
                <w:szCs w:val="32"/>
              </w:rPr>
              <w:t>50</w:t>
            </w:r>
            <w:bookmarkStart w:id="0" w:name="_GoBack"/>
            <w:bookmarkEnd w:id="0"/>
          </w:p>
        </w:tc>
        <w:tc>
          <w:tcPr>
            <w:tcW w:w="3488" w:type="dxa"/>
            <w:gridSpan w:val="4"/>
          </w:tcPr>
          <w:p w:rsidR="00D61047" w:rsidRPr="00D61047" w:rsidRDefault="00D61047" w:rsidP="00D61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</w:pPr>
            <w:r w:rsidRPr="00D61047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Физическое развитие</w:t>
            </w:r>
          </w:p>
          <w:p w:rsidR="00D61047" w:rsidRPr="00D61047" w:rsidRDefault="00D61047" w:rsidP="00D61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D61047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Физическая культура </w:t>
            </w:r>
          </w:p>
        </w:tc>
        <w:tc>
          <w:tcPr>
            <w:tcW w:w="993" w:type="dxa"/>
          </w:tcPr>
          <w:p w:rsidR="00D61047" w:rsidRPr="00D61047" w:rsidRDefault="00D61047" w:rsidP="00D6104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 w:rsidR="00D61047" w:rsidRPr="00255B8B" w:rsidRDefault="00D61047" w:rsidP="00D61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255B8B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09.45- 10.10</w:t>
            </w:r>
          </w:p>
        </w:tc>
        <w:tc>
          <w:tcPr>
            <w:tcW w:w="3828" w:type="dxa"/>
            <w:gridSpan w:val="2"/>
          </w:tcPr>
          <w:p w:rsidR="00D61047" w:rsidRPr="00D61047" w:rsidRDefault="00D61047" w:rsidP="00D61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D61047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Художественно-эстетическое развитие</w:t>
            </w:r>
            <w:r w:rsidRPr="00D61047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. Музыка</w:t>
            </w:r>
          </w:p>
        </w:tc>
      </w:tr>
      <w:tr w:rsidR="00D61047" w:rsidTr="00D61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D61047" w:rsidRPr="00255B8B" w:rsidRDefault="00D61047" w:rsidP="00D61047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255B8B">
              <w:rPr>
                <w:rFonts w:ascii="Times New Roman" w:hAnsi="Times New Roman"/>
                <w:color w:val="auto"/>
                <w:sz w:val="32"/>
                <w:szCs w:val="32"/>
              </w:rPr>
              <w:t>15.50-16.15</w:t>
            </w:r>
          </w:p>
        </w:tc>
        <w:tc>
          <w:tcPr>
            <w:tcW w:w="3488" w:type="dxa"/>
            <w:gridSpan w:val="4"/>
          </w:tcPr>
          <w:p w:rsidR="00D61047" w:rsidRPr="00D61047" w:rsidRDefault="00D61047" w:rsidP="00D61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D61047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Художественно-эстетическое развитие</w:t>
            </w:r>
            <w:r w:rsidRPr="00D61047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Рисование  </w:t>
            </w:r>
          </w:p>
        </w:tc>
        <w:tc>
          <w:tcPr>
            <w:tcW w:w="993" w:type="dxa"/>
          </w:tcPr>
          <w:p w:rsidR="00D61047" w:rsidRPr="00D61047" w:rsidRDefault="00D61047" w:rsidP="00D61047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 w:rsidR="00D61047" w:rsidRPr="00255B8B" w:rsidRDefault="00D61047" w:rsidP="00D61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255B8B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15.50-16.15</w:t>
            </w:r>
          </w:p>
        </w:tc>
        <w:tc>
          <w:tcPr>
            <w:tcW w:w="3828" w:type="dxa"/>
            <w:gridSpan w:val="2"/>
          </w:tcPr>
          <w:p w:rsidR="00D61047" w:rsidRPr="00D61047" w:rsidRDefault="00D61047" w:rsidP="00D61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D61047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Познавательное развитие.</w:t>
            </w:r>
            <w:r w:rsidRPr="00D61047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Познавательно- исследовательская деятельность</w:t>
            </w:r>
            <w:r w:rsidR="00CD0435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/ конструирование</w:t>
            </w:r>
          </w:p>
        </w:tc>
      </w:tr>
      <w:tr w:rsidR="00E32900" w:rsidTr="00D61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E32900" w:rsidRPr="00E32900" w:rsidRDefault="00E32900" w:rsidP="00E32900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7030A0"/>
                <w:sz w:val="32"/>
                <w:szCs w:val="32"/>
              </w:rPr>
            </w:pPr>
          </w:p>
        </w:tc>
        <w:tc>
          <w:tcPr>
            <w:tcW w:w="3488" w:type="dxa"/>
            <w:gridSpan w:val="4"/>
          </w:tcPr>
          <w:p w:rsidR="00E32900" w:rsidRPr="00E32900" w:rsidRDefault="00E32900" w:rsidP="00E32900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993" w:type="dxa"/>
          </w:tcPr>
          <w:p w:rsidR="00E32900" w:rsidRPr="00E32900" w:rsidRDefault="00E32900" w:rsidP="00E32900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1275" w:type="dxa"/>
          </w:tcPr>
          <w:p w:rsidR="00E32900" w:rsidRPr="00E32900" w:rsidRDefault="00E32900" w:rsidP="00E32900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3828" w:type="dxa"/>
            <w:gridSpan w:val="2"/>
          </w:tcPr>
          <w:p w:rsidR="00E32900" w:rsidRPr="00E32900" w:rsidRDefault="00E32900" w:rsidP="00E32900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</w:tr>
      <w:tr w:rsidR="00E32900" w:rsidTr="00D61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9"/>
          </w:tcPr>
          <w:p w:rsidR="00E32900" w:rsidRPr="007346F9" w:rsidRDefault="00E94C47" w:rsidP="00E32900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346F9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ПЯТНИЦА</w:t>
            </w:r>
          </w:p>
        </w:tc>
      </w:tr>
      <w:tr w:rsidR="00D61047" w:rsidTr="00D61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D61047" w:rsidRPr="00E32900" w:rsidRDefault="00D61047" w:rsidP="00D61047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7030A0"/>
                <w:sz w:val="32"/>
                <w:szCs w:val="32"/>
              </w:rPr>
            </w:pPr>
          </w:p>
        </w:tc>
        <w:tc>
          <w:tcPr>
            <w:tcW w:w="1704" w:type="dxa"/>
            <w:gridSpan w:val="2"/>
          </w:tcPr>
          <w:p w:rsidR="00D61047" w:rsidRPr="00E94C47" w:rsidRDefault="00D61047" w:rsidP="00D61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76" w:type="dxa"/>
          </w:tcPr>
          <w:p w:rsidR="00D61047" w:rsidRPr="00255B8B" w:rsidRDefault="00D61047" w:rsidP="00D61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255B8B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09.10- 09.35</w:t>
            </w:r>
          </w:p>
        </w:tc>
        <w:tc>
          <w:tcPr>
            <w:tcW w:w="4252" w:type="dxa"/>
            <w:gridSpan w:val="4"/>
          </w:tcPr>
          <w:p w:rsidR="00D61047" w:rsidRPr="00D61047" w:rsidRDefault="00D61047" w:rsidP="00D61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</w:pPr>
            <w:r w:rsidRPr="00D61047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</w:t>
            </w:r>
            <w:r w:rsidRPr="00D61047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Физическое развитие</w:t>
            </w:r>
          </w:p>
          <w:p w:rsidR="00D61047" w:rsidRPr="00D61047" w:rsidRDefault="00D61047" w:rsidP="00D61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D61047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Физическая культура </w:t>
            </w:r>
          </w:p>
        </w:tc>
        <w:tc>
          <w:tcPr>
            <w:tcW w:w="2552" w:type="dxa"/>
          </w:tcPr>
          <w:p w:rsidR="00D61047" w:rsidRPr="00E32900" w:rsidRDefault="00D61047" w:rsidP="00D6104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</w:tr>
      <w:tr w:rsidR="00D61047" w:rsidTr="00D61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D61047" w:rsidRPr="00E32900" w:rsidRDefault="00D61047" w:rsidP="00D61047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7030A0"/>
                <w:sz w:val="32"/>
                <w:szCs w:val="32"/>
              </w:rPr>
            </w:pPr>
          </w:p>
        </w:tc>
        <w:tc>
          <w:tcPr>
            <w:tcW w:w="1688" w:type="dxa"/>
          </w:tcPr>
          <w:p w:rsidR="00D61047" w:rsidRPr="00E94C47" w:rsidRDefault="00D61047" w:rsidP="00D61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2" w:type="dxa"/>
            <w:gridSpan w:val="2"/>
          </w:tcPr>
          <w:p w:rsidR="00D61047" w:rsidRPr="00255B8B" w:rsidRDefault="00D61047" w:rsidP="00D61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255B8B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09.45- 10.10</w:t>
            </w:r>
          </w:p>
        </w:tc>
        <w:tc>
          <w:tcPr>
            <w:tcW w:w="4252" w:type="dxa"/>
            <w:gridSpan w:val="4"/>
          </w:tcPr>
          <w:p w:rsidR="00D61047" w:rsidRPr="00D61047" w:rsidRDefault="00D61047" w:rsidP="00D61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D61047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Художественно-эстетическое развитие</w:t>
            </w:r>
            <w:r w:rsidRPr="00D61047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Рисование</w:t>
            </w:r>
          </w:p>
        </w:tc>
        <w:tc>
          <w:tcPr>
            <w:tcW w:w="2552" w:type="dxa"/>
          </w:tcPr>
          <w:p w:rsidR="00D61047" w:rsidRPr="00E32900" w:rsidRDefault="00D61047" w:rsidP="00D61047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</w:tr>
    </w:tbl>
    <w:p w:rsidR="00E32900" w:rsidRPr="00D61047" w:rsidRDefault="00E32900" w:rsidP="007346F9">
      <w:pPr>
        <w:pStyle w:val="a3"/>
        <w:rPr>
          <w:rFonts w:ascii="Times New Roman" w:hAnsi="Times New Roman" w:cs="Times New Roman"/>
          <w:b/>
          <w:color w:val="7030A0"/>
          <w:sz w:val="16"/>
          <w:szCs w:val="16"/>
        </w:rPr>
      </w:pPr>
    </w:p>
    <w:sectPr w:rsidR="00E32900" w:rsidRPr="00D61047" w:rsidSect="007346F9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00"/>
    <w:rsid w:val="00103CD3"/>
    <w:rsid w:val="001D5517"/>
    <w:rsid w:val="00255B8B"/>
    <w:rsid w:val="007346F9"/>
    <w:rsid w:val="00BD6602"/>
    <w:rsid w:val="00CD0435"/>
    <w:rsid w:val="00CE359A"/>
    <w:rsid w:val="00D61047"/>
    <w:rsid w:val="00D7035D"/>
    <w:rsid w:val="00E1048F"/>
    <w:rsid w:val="00E32900"/>
    <w:rsid w:val="00E94C47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4D10"/>
  <w15:chartTrackingRefBased/>
  <w15:docId w15:val="{8A52D10A-5EA2-40D0-AA3B-6100E3D4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900"/>
    <w:pPr>
      <w:spacing w:after="0" w:line="240" w:lineRule="auto"/>
    </w:pPr>
  </w:style>
  <w:style w:type="table" w:styleId="a4">
    <w:name w:val="Table Grid"/>
    <w:basedOn w:val="a1"/>
    <w:uiPriority w:val="39"/>
    <w:rsid w:val="00E3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1">
    <w:name w:val="Grid Table 6 Colorful Accent 1"/>
    <w:basedOn w:val="a1"/>
    <w:uiPriority w:val="51"/>
    <w:rsid w:val="007346F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CE3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2024-08-28T03:48:00Z</cp:lastPrinted>
  <dcterms:created xsi:type="dcterms:W3CDTF">2023-04-12T04:26:00Z</dcterms:created>
  <dcterms:modified xsi:type="dcterms:W3CDTF">2024-08-28T03:48:00Z</dcterms:modified>
</cp:coreProperties>
</file>